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9 de Julio Nivel Secundario</w:t>
      </w:r>
    </w:p>
    <w:p>
      <w:r>
        <w:t>Buenos días a todos,</w:t>
        <w:br/>
        <w:br/>
        <w:t>Hoy nos encontramos aquí para conmemorar un día muy especial para nuestra nación, el 9 de julio, día en que celebramos la declaración de nuestra independencia. Es un honor dirigirme a todos ustedes en este momento tan significativo.</w:t>
        <w:br/>
        <w:br/>
        <w:t>Hace más de doscientos años, un grupo de valientes hombres y mujeres lucharon por la libertad de nuestra tierra, por la autodeterminación de nuestro pueblo. Ellos soñaron con un país independiente y soberano, capaz de decidir su propio destino.</w:t>
        <w:br/>
        <w:br/>
        <w:t>La Declaración de la Independencia Argentina fue un acto de coraje y valentía, pero también una muestra de nuestra identidad como nación. Fue la confirmación de que éramos capaces de ser libres, de construir nuestro propio camino y de defender nuestros ideales.</w:t>
        <w:br/>
        <w:br/>
        <w:t>En esa época, nuestro país atravesaba momentos difíciles. Éramos una colonia en manos de un imperio distante, y nuestro pueblo sufría la opresión y el abuso. Pero gracias al sacrificio y la determinación de aquellos héroes, logramos liberarnos de las cadenas de la dominación extranjera.</w:t>
        <w:br/>
        <w:br/>
        <w:t>Desde aquel día, hemos recorrido un largo camino. Hemos enfrentado desafíos y obstáculos, pero siempre hemos salido adelante como una nación unida y fuerte. Hemos construido una sociedad en la que buscamos la igualdad de oportunidades, la justicia social y el respeto por los derechos de todos los ciudadanos.</w:t>
        <w:br/>
        <w:br/>
        <w:t>Hoy, más que nunca, es importante recordar la importancia de la independencia como un valor fundamental en nuestra sociedad. La independencia no solo se refiere a la emancipación política, sino también a la autonomía de pensamiento, a la capacidad de tomar decisiones basadas en principios y valores propios, sin depender de influencias externas.</w:t>
        <w:br/>
        <w:br/>
        <w:t>Como jóvenes estudiantes, somos el futuro de nuestra nación. Debemos seguir luchando por la independencia en todas sus formas, promoviendo la libertad de expresión, la igualdad de género, el respeto a la diversidad y la justicia para todos.</w:t>
        <w:br/>
        <w:br/>
        <w:t>En este día tan especial, recordemos a aquellos que sacrificaron sus vidas por nuestra libertad y trabajemos juntos para hacer de nuestro país un lugar mejor. Sigamos en el camino de la independencia, defendiendo siempre los valores que nos hicieron independientes y orgullosos de ser argentinos.</w:t>
        <w:br/>
        <w:br/>
        <w:t>¡Feliz día de la independencia!</w:t>
        <w:br/>
        <w:br/>
        <w:t>¡Viva la Patria!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